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5C2E9" w14:textId="77777777" w:rsidR="00387281" w:rsidRPr="008C4E5C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</w:t>
      </w:r>
      <w:proofErr w:type="spellStart"/>
      <w:r>
        <w:rPr>
          <w:rFonts w:asciiTheme="minorHAnsi" w:hAnsiTheme="minorHAnsi"/>
          <w:b/>
        </w:rPr>
        <w:t>Neuhofer</w:t>
      </w:r>
      <w:proofErr w:type="spellEnd"/>
      <w:r>
        <w:rPr>
          <w:rFonts w:asciiTheme="minorHAnsi" w:hAnsiTheme="minorHAnsi"/>
          <w:b/>
        </w:rPr>
        <w:t xml:space="preserve"> | </w:t>
      </w:r>
    </w:p>
    <w:p w14:paraId="66731306" w14:textId="77777777" w:rsidR="00BA05DB" w:rsidRPr="008C4E5C" w:rsidRDefault="00BA05DB" w:rsidP="006718C0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14:paraId="67ADB7BA" w14:textId="77777777" w:rsidR="008254F9" w:rsidRPr="000B02E4" w:rsidRDefault="00CA5B9D" w:rsidP="008254F9">
      <w:pPr>
        <w:rPr>
          <w:rFonts w:cstheme="minorHAnsi"/>
          <w:b/>
          <w:color w:val="008000"/>
          <w:sz w:val="24"/>
          <w:szCs w:val="24"/>
        </w:rPr>
      </w:pPr>
      <w:r>
        <w:rPr>
          <w:rFonts w:asciiTheme="minorHAnsi" w:hAnsiTheme="minorHAnsi"/>
          <w:b/>
          <w:color w:val="008000"/>
          <w:sz w:val="24"/>
          <w:szCs w:val="24"/>
        </w:rPr>
        <w:br/>
      </w:r>
      <w:r>
        <w:rPr>
          <w:b/>
          <w:color w:val="008000"/>
          <w:sz w:val="24"/>
          <w:szCs w:val="24"/>
        </w:rPr>
        <w:t>Crecimiento internacional «plateado»</w:t>
      </w:r>
    </w:p>
    <w:p w14:paraId="0E6E56A8" w14:textId="77777777" w:rsidR="008254F9" w:rsidRPr="00A90259" w:rsidRDefault="008254F9" w:rsidP="008254F9">
      <w:pPr>
        <w:rPr>
          <w:rFonts w:cstheme="minorHAnsi"/>
          <w:b/>
          <w:sz w:val="24"/>
          <w:szCs w:val="24"/>
        </w:rPr>
      </w:pPr>
    </w:p>
    <w:p w14:paraId="39FF16B7" w14:textId="77777777" w:rsidR="008254F9" w:rsidRDefault="008254F9" w:rsidP="008254F9">
      <w:pPr>
        <w:rPr>
          <w:rFonts w:cstheme="minorHAnsi"/>
          <w:b/>
        </w:rPr>
      </w:pPr>
      <w:r>
        <w:rPr>
          <w:b/>
        </w:rPr>
        <w:t xml:space="preserve">FN </w:t>
      </w:r>
      <w:proofErr w:type="spellStart"/>
      <w:r>
        <w:rPr>
          <w:b/>
        </w:rPr>
        <w:t>Neuhofer</w:t>
      </w:r>
      <w:proofErr w:type="spellEnd"/>
      <w:r>
        <w:rPr>
          <w:b/>
        </w:rPr>
        <w:t xml:space="preserve"> ha sido galardonada con el Premio Austriaco a la Exportación 2021 en la modalidad de Plata. Este premio reafirma el gran compromiso internacional de esta creciente y prometedora empresa familiar con sede en </w:t>
      </w:r>
      <w:proofErr w:type="spellStart"/>
      <w:r>
        <w:rPr>
          <w:b/>
        </w:rPr>
        <w:t>Zell</w:t>
      </w:r>
      <w:proofErr w:type="spellEnd"/>
      <w:r>
        <w:rPr>
          <w:b/>
        </w:rPr>
        <w:t xml:space="preserve"> am </w:t>
      </w:r>
      <w:proofErr w:type="spellStart"/>
      <w:r>
        <w:rPr>
          <w:b/>
        </w:rPr>
        <w:t>Moos</w:t>
      </w:r>
      <w:proofErr w:type="spellEnd"/>
      <w:r>
        <w:rPr>
          <w:b/>
        </w:rPr>
        <w:t>.</w:t>
      </w:r>
    </w:p>
    <w:p w14:paraId="0A17405A" w14:textId="77777777" w:rsidR="008254F9" w:rsidRPr="00A90259" w:rsidRDefault="008254F9" w:rsidP="008254F9">
      <w:pPr>
        <w:rPr>
          <w:rFonts w:cstheme="minorHAnsi"/>
          <w:b/>
        </w:rPr>
      </w:pPr>
    </w:p>
    <w:p w14:paraId="390C7651" w14:textId="77777777" w:rsidR="008254F9" w:rsidRDefault="008254F9" w:rsidP="008254F9">
      <w:pPr>
        <w:rPr>
          <w:rFonts w:cstheme="minorHAnsi"/>
        </w:rPr>
      </w:pPr>
      <w:r>
        <w:t>Fue una fiesta especial: la Noche de los Exportadores, el 29 de junio de 2021 en el Barrio de los Museos de Viena, en cuyo marco la Cámara de Economía austriaca premió a aquellas empresas que impulsan la expansión económica en Austria a través de su compromiso internacional.</w:t>
      </w:r>
    </w:p>
    <w:p w14:paraId="2E23CF0E" w14:textId="36F10DE2" w:rsidR="008254F9" w:rsidRDefault="008254F9" w:rsidP="008254F9">
      <w:pPr>
        <w:rPr>
          <w:rFonts w:eastAsia="Times New Roman" w:cstheme="minorHAnsi"/>
          <w:color w:val="000000"/>
        </w:rPr>
      </w:pPr>
      <w:r>
        <w:t xml:space="preserve">FN </w:t>
      </w:r>
      <w:proofErr w:type="spellStart"/>
      <w:r>
        <w:t>Neuhofer</w:t>
      </w:r>
      <w:proofErr w:type="spellEnd"/>
      <w:r>
        <w:t xml:space="preserve"> recibió con alegría el Premio de Plata a la Exportación en la categoría «Comercio e Industria»,</w:t>
      </w:r>
      <w:r w:rsidR="005C10CF">
        <w:t xml:space="preserve"> que fue entregado a Franz </w:t>
      </w:r>
      <w:proofErr w:type="spellStart"/>
      <w:r w:rsidR="005C10CF">
        <w:t>Neuh</w:t>
      </w:r>
      <w:r>
        <w:t>ofer</w:t>
      </w:r>
      <w:proofErr w:type="spellEnd"/>
      <w:r>
        <w:t xml:space="preserve">, propietario y administrador de décima generación, de manos de la ministra de Economía Dr. </w:t>
      </w:r>
      <w:proofErr w:type="spellStart"/>
      <w:r>
        <w:t>Margarete</w:t>
      </w:r>
      <w:proofErr w:type="spellEnd"/>
      <w:r>
        <w:t xml:space="preserve"> </w:t>
      </w:r>
      <w:proofErr w:type="spellStart"/>
      <w:r>
        <w:t>Schramböck</w:t>
      </w:r>
      <w:proofErr w:type="spellEnd"/>
      <w:r>
        <w:t xml:space="preserve"> y el presidente de la Cámara de Economía Dr. </w:t>
      </w:r>
      <w:proofErr w:type="spellStart"/>
      <w:r>
        <w:t>Harald</w:t>
      </w:r>
      <w:proofErr w:type="spellEnd"/>
      <w:r>
        <w:t xml:space="preserve"> </w:t>
      </w:r>
      <w:proofErr w:type="spellStart"/>
      <w:r>
        <w:t>Mahrer</w:t>
      </w:r>
      <w:proofErr w:type="spellEnd"/>
      <w:r>
        <w:t>.</w:t>
      </w:r>
      <w:r>
        <w:rPr>
          <w:color w:val="000000"/>
        </w:rPr>
        <w:t xml:space="preserve"> </w:t>
      </w:r>
    </w:p>
    <w:p w14:paraId="2ECB0675" w14:textId="77777777" w:rsidR="008254F9" w:rsidRPr="00290627" w:rsidRDefault="008254F9" w:rsidP="008254F9">
      <w:pPr>
        <w:rPr>
          <w:rFonts w:cstheme="minorHAnsi"/>
        </w:rPr>
      </w:pPr>
    </w:p>
    <w:p w14:paraId="3DC37D16" w14:textId="77777777" w:rsidR="008254F9" w:rsidRDefault="008254F9" w:rsidP="008254F9">
      <w:pPr>
        <w:rPr>
          <w:rFonts w:eastAsia="Times New Roman" w:cstheme="minorHAnsi"/>
          <w:color w:val="000000"/>
        </w:rPr>
      </w:pPr>
      <w:r>
        <w:rPr>
          <w:color w:val="000000"/>
        </w:rPr>
        <w:t xml:space="preserve">«Nos alegramos mucho de recibir el Premio a la Exportación y estamos orgullosos de que así se reconozca de forma especial el esfuerzo diario de todos nuestros trabajadores y el éxito resultante. Además, el galardón nos reafirma que el camino elegido es el correcto», afirma ilusionado Franz </w:t>
      </w:r>
      <w:proofErr w:type="spellStart"/>
      <w:r>
        <w:rPr>
          <w:color w:val="000000"/>
        </w:rPr>
        <w:t>Neuhofer</w:t>
      </w:r>
      <w:proofErr w:type="spellEnd"/>
      <w:r>
        <w:rPr>
          <w:color w:val="000000"/>
        </w:rPr>
        <w:t xml:space="preserve">. </w:t>
      </w:r>
    </w:p>
    <w:p w14:paraId="0FA292E1" w14:textId="77777777" w:rsidR="008254F9" w:rsidRDefault="008254F9" w:rsidP="008254F9">
      <w:pPr>
        <w:rPr>
          <w:rFonts w:eastAsia="Times New Roman" w:cstheme="minorHAnsi"/>
          <w:color w:val="000000"/>
          <w:lang w:eastAsia="de-AT"/>
        </w:rPr>
      </w:pPr>
    </w:p>
    <w:p w14:paraId="6AE98C11" w14:textId="1C9E4A16" w:rsidR="008E2749" w:rsidRPr="00F020D3" w:rsidRDefault="008254F9" w:rsidP="008254F9">
      <w:pPr>
        <w:spacing w:line="276" w:lineRule="auto"/>
        <w:rPr>
          <w:rFonts w:asciiTheme="minorHAnsi" w:eastAsiaTheme="minorHAnsi" w:hAnsiTheme="minorHAnsi" w:cstheme="minorHAnsi"/>
        </w:rPr>
      </w:pPr>
      <w:r>
        <w:rPr>
          <w:color w:val="000000"/>
        </w:rPr>
        <w:t xml:space="preserve">Esta empresa familiar existe desde hace 371 años. </w:t>
      </w:r>
      <w:r>
        <w:t xml:space="preserve">Con el fin de garantizar el emplazamiento de </w:t>
      </w:r>
      <w:proofErr w:type="spellStart"/>
      <w:r>
        <w:t>Zell</w:t>
      </w:r>
      <w:proofErr w:type="spellEnd"/>
      <w:r>
        <w:t xml:space="preserve"> am </w:t>
      </w:r>
      <w:proofErr w:type="spellStart"/>
      <w:r>
        <w:t>Moos</w:t>
      </w:r>
      <w:proofErr w:type="spellEnd"/>
      <w:r>
        <w:t xml:space="preserve"> a largo plazo, en los últimos años se han invertido decenas de millones de euros en las tecnologías más modernas de revestimiento y cepillado, robots de embalaje, cadenas de maquinaria, tecnología de impresión digital y almacenes. Actualmente se está realizando la mayor inversión en la historia de la empresa. Dicha inversión prevé nuevos almacenes y naves de producción (8.800 m² adicionales de superficie de producción), así como un edificio de oficinas </w:t>
      </w:r>
      <w:r>
        <w:lastRenderedPageBreak/>
        <w:t xml:space="preserve">de varias plantas que incluye una sala de exposición. </w:t>
      </w:r>
      <w:r>
        <w:rPr>
          <w:bCs/>
          <w:color w:val="333333"/>
        </w:rPr>
        <w:t>La superficie total del proyecto de construcción asciende a 14.550 m² y el próximo año ya estará terminada.</w:t>
      </w:r>
    </w:p>
    <w:p w14:paraId="1CAF4936" w14:textId="77777777" w:rsidR="008E2749" w:rsidRPr="00644163" w:rsidRDefault="008E2749" w:rsidP="00F65464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0B9858CA" w14:textId="77777777" w:rsidR="00D43382" w:rsidRPr="008C4E5C" w:rsidRDefault="00D43382" w:rsidP="00467EE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</w:rPr>
      </w:pPr>
    </w:p>
    <w:p w14:paraId="6E92EB63" w14:textId="77777777" w:rsidR="00D43382" w:rsidRDefault="00D43382" w:rsidP="006718C0">
      <w:pPr>
        <w:spacing w:line="276" w:lineRule="auto"/>
        <w:rPr>
          <w:rFonts w:asciiTheme="minorHAnsi" w:hAnsiTheme="minorHAnsi" w:cstheme="minorHAnsi"/>
        </w:rPr>
      </w:pPr>
    </w:p>
    <w:p w14:paraId="155D230A" w14:textId="77777777" w:rsidR="00F020D3" w:rsidRPr="008C4E5C" w:rsidRDefault="00F020D3" w:rsidP="006718C0">
      <w:pPr>
        <w:spacing w:line="276" w:lineRule="auto"/>
        <w:rPr>
          <w:rFonts w:asciiTheme="minorHAnsi" w:hAnsiTheme="minorHAnsi" w:cstheme="minorHAnsi"/>
        </w:rPr>
      </w:pPr>
    </w:p>
    <w:p w14:paraId="3115E3AA" w14:textId="77777777" w:rsidR="006718C0" w:rsidRPr="008C4E5C" w:rsidRDefault="006718C0" w:rsidP="006718C0">
      <w:pPr>
        <w:spacing w:line="276" w:lineRule="auto"/>
        <w:rPr>
          <w:rFonts w:asciiTheme="minorHAnsi" w:hAnsiTheme="minorHAnsi" w:cstheme="minorHAnsi"/>
        </w:rPr>
      </w:pPr>
      <w:r>
        <w:t>Encontrará toda la información sobre la empresa y los productos en nuestra página web</w:t>
      </w:r>
      <w:r>
        <w:rPr>
          <w:rFonts w:asciiTheme="minorHAnsi" w:hAnsiTheme="minorHAnsi"/>
        </w:rPr>
        <w:t xml:space="preserve"> </w:t>
      </w:r>
      <w:hyperlink r:id="rId7" w:history="1">
        <w:r>
          <w:rPr>
            <w:rStyle w:val="Hyperlink"/>
            <w:rFonts w:asciiTheme="minorHAnsi" w:hAnsiTheme="minorHAnsi"/>
          </w:rPr>
          <w:t>www.fnprofile.com</w:t>
        </w:r>
      </w:hyperlink>
      <w:r>
        <w:rPr>
          <w:rFonts w:asciiTheme="minorHAnsi" w:hAnsiTheme="minorHAnsi"/>
        </w:rPr>
        <w:t xml:space="preserve"> </w:t>
      </w:r>
    </w:p>
    <w:p w14:paraId="2FCBD0F8" w14:textId="77777777" w:rsidR="0008517F" w:rsidRPr="008C4E5C" w:rsidRDefault="0008517F" w:rsidP="006718C0">
      <w:pPr>
        <w:spacing w:line="276" w:lineRule="auto"/>
        <w:rPr>
          <w:rFonts w:asciiTheme="minorHAnsi" w:hAnsiTheme="minorHAnsi" w:cstheme="minorHAnsi"/>
        </w:rPr>
      </w:pPr>
    </w:p>
    <w:p w14:paraId="391C7643" w14:textId="77777777" w:rsidR="006718C0" w:rsidRPr="008C4E5C" w:rsidRDefault="006718C0" w:rsidP="006718C0">
      <w:p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hAnsiTheme="minorHAnsi"/>
        </w:rPr>
        <w:t>Estoy a su disposición para facilitar información detallada e imágenes.</w:t>
      </w:r>
    </w:p>
    <w:p w14:paraId="13F1BCB6" w14:textId="77777777" w:rsidR="006718C0" w:rsidRPr="00644163" w:rsidRDefault="006718C0" w:rsidP="006718C0">
      <w:pPr>
        <w:spacing w:line="276" w:lineRule="auto"/>
        <w:rPr>
          <w:rFonts w:asciiTheme="minorHAnsi" w:hAnsiTheme="minorHAnsi" w:cstheme="minorHAnsi"/>
        </w:rPr>
      </w:pPr>
    </w:p>
    <w:p w14:paraId="3BE159D3" w14:textId="77777777" w:rsidR="00A21D25" w:rsidRPr="00644163" w:rsidRDefault="00A21D25" w:rsidP="006718C0">
      <w:pPr>
        <w:spacing w:line="276" w:lineRule="auto"/>
        <w:rPr>
          <w:rFonts w:asciiTheme="minorHAnsi" w:hAnsiTheme="minorHAnsi" w:cstheme="minorHAnsi"/>
        </w:rPr>
      </w:pPr>
    </w:p>
    <w:p w14:paraId="4F3FC6F9" w14:textId="77777777" w:rsidR="006718C0" w:rsidRPr="008C4E5C" w:rsidRDefault="006718C0" w:rsidP="00A21D25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53BDDAA" wp14:editId="04B39602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Caroline</w:t>
      </w:r>
      <w:proofErr w:type="spellEnd"/>
      <w:r>
        <w:t xml:space="preserve"> </w:t>
      </w:r>
      <w:proofErr w:type="spellStart"/>
      <w:r>
        <w:t>Schön</w:t>
      </w:r>
      <w:proofErr w:type="spellEnd"/>
      <w:r>
        <w:t xml:space="preserve"> (apellido de soltera, </w:t>
      </w:r>
      <w:proofErr w:type="spellStart"/>
      <w:r>
        <w:t>Neuhofer</w:t>
      </w:r>
      <w:proofErr w:type="spellEnd"/>
      <w:r>
        <w:t>)</w:t>
      </w:r>
      <w:r>
        <w:rPr>
          <w:rFonts w:asciiTheme="minorHAnsi" w:hAnsiTheme="minorHAnsi"/>
        </w:rPr>
        <w:t xml:space="preserve"> </w:t>
      </w:r>
    </w:p>
    <w:p w14:paraId="5CC117B2" w14:textId="77777777" w:rsidR="006718C0" w:rsidRPr="005C10CF" w:rsidRDefault="00D34967" w:rsidP="00A21D25">
      <w:pPr>
        <w:pStyle w:val="Heading1"/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5C10CF">
        <w:rPr>
          <w:rFonts w:asciiTheme="minorHAnsi" w:hAnsiTheme="minorHAnsi"/>
          <w:color w:val="auto"/>
          <w:sz w:val="22"/>
          <w:szCs w:val="22"/>
          <w:lang w:val="en-US"/>
        </w:rPr>
        <w:t xml:space="preserve">RR. PP. y Marketing | FN </w:t>
      </w:r>
      <w:proofErr w:type="spellStart"/>
      <w:r w:rsidRPr="005C10CF">
        <w:rPr>
          <w:rFonts w:asciiTheme="minorHAnsi" w:hAnsiTheme="minorHAnsi"/>
          <w:color w:val="auto"/>
          <w:sz w:val="22"/>
          <w:szCs w:val="22"/>
          <w:lang w:val="en-US"/>
        </w:rPr>
        <w:t>Neuhofer</w:t>
      </w:r>
      <w:bookmarkStart w:id="0" w:name="_GoBack"/>
      <w:bookmarkEnd w:id="0"/>
      <w:proofErr w:type="spellEnd"/>
    </w:p>
    <w:p w14:paraId="76B6EE50" w14:textId="77777777" w:rsidR="006718C0" w:rsidRPr="005C10CF" w:rsidRDefault="006718C0" w:rsidP="00A21D25">
      <w:pPr>
        <w:spacing w:line="360" w:lineRule="auto"/>
        <w:rPr>
          <w:rFonts w:asciiTheme="minorHAnsi" w:hAnsiTheme="minorHAnsi" w:cstheme="minorHAnsi"/>
          <w:noProof/>
          <w:lang w:val="en-US"/>
        </w:rPr>
      </w:pPr>
      <w:proofErr w:type="spellStart"/>
      <w:r w:rsidRPr="005C10CF">
        <w:rPr>
          <w:rFonts w:asciiTheme="minorHAnsi" w:hAnsiTheme="minorHAnsi"/>
          <w:lang w:val="en-US"/>
        </w:rPr>
        <w:t>Haslau</w:t>
      </w:r>
      <w:proofErr w:type="spellEnd"/>
      <w:r w:rsidRPr="005C10CF">
        <w:rPr>
          <w:rFonts w:asciiTheme="minorHAnsi" w:hAnsiTheme="minorHAnsi"/>
          <w:lang w:val="en-US"/>
        </w:rPr>
        <w:t xml:space="preserve"> 56, A-4893 Zell am Moos</w:t>
      </w:r>
    </w:p>
    <w:p w14:paraId="62E16D6B" w14:textId="77777777" w:rsidR="006718C0" w:rsidRPr="008C4E5C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Tel. +43</w:t>
      </w:r>
      <w:proofErr w:type="gramStart"/>
      <w:r>
        <w:rPr>
          <w:rFonts w:asciiTheme="minorHAnsi" w:hAnsiTheme="minorHAnsi"/>
        </w:rPr>
        <w:t>/(</w:t>
      </w:r>
      <w:proofErr w:type="gramEnd"/>
      <w:r>
        <w:rPr>
          <w:rFonts w:asciiTheme="minorHAnsi" w:hAnsiTheme="minorHAnsi"/>
        </w:rPr>
        <w:t xml:space="preserve">0)6234/8500-110 </w:t>
      </w:r>
    </w:p>
    <w:p w14:paraId="7D2F9389" w14:textId="77777777" w:rsidR="00D71E6B" w:rsidRPr="008C4E5C" w:rsidRDefault="006718C0" w:rsidP="001A6A69">
      <w:pPr>
        <w:spacing w:line="360" w:lineRule="auto"/>
        <w:rPr>
          <w:rFonts w:asciiTheme="minorHAnsi" w:hAnsiTheme="minorHAnsi" w:cstheme="minorHAnsi"/>
        </w:rPr>
      </w:pPr>
      <w:r>
        <w:t>Correo electrónico</w:t>
      </w:r>
      <w:r>
        <w:rPr>
          <w:rFonts w:asciiTheme="minorHAnsi" w:hAnsiTheme="minorHAnsi"/>
        </w:rPr>
        <w:t xml:space="preserve">: </w:t>
      </w:r>
      <w:hyperlink r:id="rId9" w:history="1">
        <w:r>
          <w:rPr>
            <w:rStyle w:val="Hyperlink"/>
            <w:rFonts w:asciiTheme="minorHAnsi" w:hAnsiTheme="minorHAnsi"/>
          </w:rPr>
          <w:t>schoenc@fnprofile.com</w:t>
        </w:r>
      </w:hyperlink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D71E6B" w:rsidRPr="008C4E5C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9D68D" w14:textId="77777777" w:rsidR="00A00AAB" w:rsidRDefault="00A00AAB" w:rsidP="00387281">
      <w:r>
        <w:separator/>
      </w:r>
    </w:p>
  </w:endnote>
  <w:endnote w:type="continuationSeparator" w:id="0">
    <w:p w14:paraId="05A73BB1" w14:textId="77777777" w:rsidR="00A00AAB" w:rsidRDefault="00A00AAB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FAF4D" w14:textId="77777777" w:rsidR="00A00AAB" w:rsidRDefault="00A00AAB" w:rsidP="00387281">
      <w:r>
        <w:separator/>
      </w:r>
    </w:p>
  </w:footnote>
  <w:footnote w:type="continuationSeparator" w:id="0">
    <w:p w14:paraId="7A3952D7" w14:textId="77777777" w:rsidR="00A00AAB" w:rsidRDefault="00A00AAB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ED7B" w14:textId="77777777" w:rsidR="00387281" w:rsidRDefault="00387281">
    <w:pPr>
      <w:pStyle w:val="Header"/>
    </w:pPr>
    <w:r>
      <w:ptab w:relativeTo="margin" w:alignment="right" w:leader="none"/>
    </w:r>
    <w:r>
      <w:rPr>
        <w:noProof/>
        <w:lang w:val="en-US"/>
      </w:rPr>
      <w:drawing>
        <wp:inline distT="0" distB="0" distL="0" distR="0" wp14:anchorId="20F3AA30" wp14:editId="3ED4B8D2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701"/>
    <w:multiLevelType w:val="multilevel"/>
    <w:tmpl w:val="1C78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01F15"/>
    <w:multiLevelType w:val="hybridMultilevel"/>
    <w:tmpl w:val="03AC1E82"/>
    <w:lvl w:ilvl="0" w:tplc="12ACA6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5371C"/>
    <w:multiLevelType w:val="hybridMultilevel"/>
    <w:tmpl w:val="8CFE93AC"/>
    <w:lvl w:ilvl="0" w:tplc="36360B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A5E92"/>
    <w:multiLevelType w:val="multilevel"/>
    <w:tmpl w:val="8C72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C4DC2"/>
    <w:multiLevelType w:val="multilevel"/>
    <w:tmpl w:val="A00C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558A7"/>
    <w:multiLevelType w:val="hybridMultilevel"/>
    <w:tmpl w:val="3A1A52C8"/>
    <w:lvl w:ilvl="0" w:tplc="8042F3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6AE3"/>
    <w:multiLevelType w:val="hybridMultilevel"/>
    <w:tmpl w:val="FC9A251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E6720"/>
    <w:multiLevelType w:val="multilevel"/>
    <w:tmpl w:val="004E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324DD"/>
    <w:multiLevelType w:val="multilevel"/>
    <w:tmpl w:val="F138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F373BD"/>
    <w:multiLevelType w:val="hybridMultilevel"/>
    <w:tmpl w:val="C76CEFC6"/>
    <w:lvl w:ilvl="0" w:tplc="15BAB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4B72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E9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C4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E1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21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9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24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FB2D79"/>
    <w:multiLevelType w:val="hybridMultilevel"/>
    <w:tmpl w:val="6556F950"/>
    <w:lvl w:ilvl="0" w:tplc="02945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2007D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BC9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6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E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DA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EC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B8E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67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7"/>
  </w:num>
  <w:num w:numId="5">
    <w:abstractNumId w:val="15"/>
  </w:num>
  <w:num w:numId="6">
    <w:abstractNumId w:val="9"/>
  </w:num>
  <w:num w:numId="7">
    <w:abstractNumId w:val="22"/>
  </w:num>
  <w:num w:numId="8">
    <w:abstractNumId w:val="3"/>
  </w:num>
  <w:num w:numId="9">
    <w:abstractNumId w:val="16"/>
  </w:num>
  <w:num w:numId="10">
    <w:abstractNumId w:val="8"/>
  </w:num>
  <w:num w:numId="11">
    <w:abstractNumId w:val="19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7"/>
  </w:num>
  <w:num w:numId="21">
    <w:abstractNumId w:val="12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085"/>
    <w:rsid w:val="00001D6D"/>
    <w:rsid w:val="0000471B"/>
    <w:rsid w:val="0000748A"/>
    <w:rsid w:val="00017E9E"/>
    <w:rsid w:val="000238A3"/>
    <w:rsid w:val="00027A71"/>
    <w:rsid w:val="00030FC4"/>
    <w:rsid w:val="00031FFF"/>
    <w:rsid w:val="00040EC6"/>
    <w:rsid w:val="000479C6"/>
    <w:rsid w:val="000507CB"/>
    <w:rsid w:val="0006408C"/>
    <w:rsid w:val="0008517F"/>
    <w:rsid w:val="000B02E4"/>
    <w:rsid w:val="000C0B87"/>
    <w:rsid w:val="000F1DA1"/>
    <w:rsid w:val="000F3782"/>
    <w:rsid w:val="000F3D8F"/>
    <w:rsid w:val="00121D86"/>
    <w:rsid w:val="0013536E"/>
    <w:rsid w:val="00143973"/>
    <w:rsid w:val="001A6A69"/>
    <w:rsid w:val="001E3111"/>
    <w:rsid w:val="001F57BD"/>
    <w:rsid w:val="00204A0F"/>
    <w:rsid w:val="00205471"/>
    <w:rsid w:val="00241F77"/>
    <w:rsid w:val="0024771D"/>
    <w:rsid w:val="00257525"/>
    <w:rsid w:val="00272DB0"/>
    <w:rsid w:val="0028155E"/>
    <w:rsid w:val="002B0AF4"/>
    <w:rsid w:val="002B26B8"/>
    <w:rsid w:val="002B7336"/>
    <w:rsid w:val="002E1B2C"/>
    <w:rsid w:val="00304CC6"/>
    <w:rsid w:val="00304D69"/>
    <w:rsid w:val="003111CC"/>
    <w:rsid w:val="0032680D"/>
    <w:rsid w:val="00333F97"/>
    <w:rsid w:val="003344AF"/>
    <w:rsid w:val="00342D84"/>
    <w:rsid w:val="00350EAE"/>
    <w:rsid w:val="00352C59"/>
    <w:rsid w:val="00363A12"/>
    <w:rsid w:val="003708B8"/>
    <w:rsid w:val="00376D48"/>
    <w:rsid w:val="00387281"/>
    <w:rsid w:val="003A27F4"/>
    <w:rsid w:val="003D1999"/>
    <w:rsid w:val="003F196A"/>
    <w:rsid w:val="00400B76"/>
    <w:rsid w:val="00402933"/>
    <w:rsid w:val="00407EC0"/>
    <w:rsid w:val="00421CDD"/>
    <w:rsid w:val="00422461"/>
    <w:rsid w:val="00433F40"/>
    <w:rsid w:val="00440BDD"/>
    <w:rsid w:val="00444898"/>
    <w:rsid w:val="0045504E"/>
    <w:rsid w:val="004652C8"/>
    <w:rsid w:val="00467EEB"/>
    <w:rsid w:val="00471FDD"/>
    <w:rsid w:val="00487B7A"/>
    <w:rsid w:val="0049430E"/>
    <w:rsid w:val="004A40EE"/>
    <w:rsid w:val="004A6109"/>
    <w:rsid w:val="004B36EA"/>
    <w:rsid w:val="004B778A"/>
    <w:rsid w:val="004B7F96"/>
    <w:rsid w:val="004F4613"/>
    <w:rsid w:val="005032F5"/>
    <w:rsid w:val="0052531B"/>
    <w:rsid w:val="00526962"/>
    <w:rsid w:val="00531D39"/>
    <w:rsid w:val="00533044"/>
    <w:rsid w:val="0054025B"/>
    <w:rsid w:val="005626D9"/>
    <w:rsid w:val="00575E01"/>
    <w:rsid w:val="00591614"/>
    <w:rsid w:val="00595A10"/>
    <w:rsid w:val="00596E42"/>
    <w:rsid w:val="005A1586"/>
    <w:rsid w:val="005A77DD"/>
    <w:rsid w:val="005A7CD1"/>
    <w:rsid w:val="005B3237"/>
    <w:rsid w:val="005C10CF"/>
    <w:rsid w:val="005D65FC"/>
    <w:rsid w:val="005D7F05"/>
    <w:rsid w:val="005E1BBD"/>
    <w:rsid w:val="005E5811"/>
    <w:rsid w:val="005F4775"/>
    <w:rsid w:val="00610BAF"/>
    <w:rsid w:val="006152BA"/>
    <w:rsid w:val="00644163"/>
    <w:rsid w:val="006504F7"/>
    <w:rsid w:val="00656E68"/>
    <w:rsid w:val="0066078A"/>
    <w:rsid w:val="006656FB"/>
    <w:rsid w:val="00667213"/>
    <w:rsid w:val="006718C0"/>
    <w:rsid w:val="00693893"/>
    <w:rsid w:val="00696220"/>
    <w:rsid w:val="006B1FF0"/>
    <w:rsid w:val="006B4EB3"/>
    <w:rsid w:val="006D6FFF"/>
    <w:rsid w:val="006E7856"/>
    <w:rsid w:val="0070571D"/>
    <w:rsid w:val="00712523"/>
    <w:rsid w:val="00714EED"/>
    <w:rsid w:val="00727336"/>
    <w:rsid w:val="0073208C"/>
    <w:rsid w:val="00735F43"/>
    <w:rsid w:val="0077295A"/>
    <w:rsid w:val="00776C9A"/>
    <w:rsid w:val="0078689C"/>
    <w:rsid w:val="007B4452"/>
    <w:rsid w:val="007B671A"/>
    <w:rsid w:val="007E2173"/>
    <w:rsid w:val="007E7D2B"/>
    <w:rsid w:val="007F658F"/>
    <w:rsid w:val="00801A42"/>
    <w:rsid w:val="00810462"/>
    <w:rsid w:val="00820453"/>
    <w:rsid w:val="00820A1D"/>
    <w:rsid w:val="0082424C"/>
    <w:rsid w:val="008254F9"/>
    <w:rsid w:val="00827ECC"/>
    <w:rsid w:val="00832983"/>
    <w:rsid w:val="008358BC"/>
    <w:rsid w:val="00846D10"/>
    <w:rsid w:val="00852784"/>
    <w:rsid w:val="0087682F"/>
    <w:rsid w:val="008A589B"/>
    <w:rsid w:val="008B7087"/>
    <w:rsid w:val="008C2BE5"/>
    <w:rsid w:val="008C4E5C"/>
    <w:rsid w:val="008E2749"/>
    <w:rsid w:val="00913030"/>
    <w:rsid w:val="00930C00"/>
    <w:rsid w:val="00960B8D"/>
    <w:rsid w:val="0098515E"/>
    <w:rsid w:val="009A4E1A"/>
    <w:rsid w:val="009B34D4"/>
    <w:rsid w:val="00A00AAB"/>
    <w:rsid w:val="00A1407B"/>
    <w:rsid w:val="00A14D02"/>
    <w:rsid w:val="00A21D25"/>
    <w:rsid w:val="00A276AF"/>
    <w:rsid w:val="00A43C08"/>
    <w:rsid w:val="00A46DED"/>
    <w:rsid w:val="00A5066C"/>
    <w:rsid w:val="00A52C9A"/>
    <w:rsid w:val="00A61299"/>
    <w:rsid w:val="00A66579"/>
    <w:rsid w:val="00A67DD7"/>
    <w:rsid w:val="00A73B94"/>
    <w:rsid w:val="00A80AFA"/>
    <w:rsid w:val="00A9037E"/>
    <w:rsid w:val="00A913FC"/>
    <w:rsid w:val="00A914C1"/>
    <w:rsid w:val="00AA6E28"/>
    <w:rsid w:val="00AC0237"/>
    <w:rsid w:val="00AC47DD"/>
    <w:rsid w:val="00AC517D"/>
    <w:rsid w:val="00AE54C6"/>
    <w:rsid w:val="00AF4621"/>
    <w:rsid w:val="00B41C4D"/>
    <w:rsid w:val="00B75CA3"/>
    <w:rsid w:val="00B84679"/>
    <w:rsid w:val="00B84E53"/>
    <w:rsid w:val="00B96079"/>
    <w:rsid w:val="00BA05DB"/>
    <w:rsid w:val="00BA6C38"/>
    <w:rsid w:val="00BB2354"/>
    <w:rsid w:val="00BB6701"/>
    <w:rsid w:val="00BC142E"/>
    <w:rsid w:val="00BD24A7"/>
    <w:rsid w:val="00BD3B70"/>
    <w:rsid w:val="00BE0E57"/>
    <w:rsid w:val="00BE3A0E"/>
    <w:rsid w:val="00BE5E34"/>
    <w:rsid w:val="00BF213D"/>
    <w:rsid w:val="00BF26B3"/>
    <w:rsid w:val="00BF2702"/>
    <w:rsid w:val="00BF45F5"/>
    <w:rsid w:val="00BF47A4"/>
    <w:rsid w:val="00BF49B8"/>
    <w:rsid w:val="00C01DFF"/>
    <w:rsid w:val="00C357BA"/>
    <w:rsid w:val="00C4785B"/>
    <w:rsid w:val="00C5132F"/>
    <w:rsid w:val="00C53915"/>
    <w:rsid w:val="00C6056B"/>
    <w:rsid w:val="00C71548"/>
    <w:rsid w:val="00C739E3"/>
    <w:rsid w:val="00C83D7B"/>
    <w:rsid w:val="00CA55AB"/>
    <w:rsid w:val="00CA5B9D"/>
    <w:rsid w:val="00CB1DE2"/>
    <w:rsid w:val="00CB6BBF"/>
    <w:rsid w:val="00CC1D17"/>
    <w:rsid w:val="00CD20B6"/>
    <w:rsid w:val="00CD3733"/>
    <w:rsid w:val="00D01A04"/>
    <w:rsid w:val="00D167B8"/>
    <w:rsid w:val="00D23385"/>
    <w:rsid w:val="00D34967"/>
    <w:rsid w:val="00D43382"/>
    <w:rsid w:val="00D4389C"/>
    <w:rsid w:val="00D60156"/>
    <w:rsid w:val="00D61C9E"/>
    <w:rsid w:val="00D70AEF"/>
    <w:rsid w:val="00D71E6B"/>
    <w:rsid w:val="00DA5431"/>
    <w:rsid w:val="00DC0BFF"/>
    <w:rsid w:val="00DD4B63"/>
    <w:rsid w:val="00DE251E"/>
    <w:rsid w:val="00DF4D78"/>
    <w:rsid w:val="00E029E2"/>
    <w:rsid w:val="00E03403"/>
    <w:rsid w:val="00E03DBA"/>
    <w:rsid w:val="00E33DC7"/>
    <w:rsid w:val="00E37D68"/>
    <w:rsid w:val="00E43164"/>
    <w:rsid w:val="00E47F9B"/>
    <w:rsid w:val="00E5581B"/>
    <w:rsid w:val="00E65B1A"/>
    <w:rsid w:val="00E91DF7"/>
    <w:rsid w:val="00E951CB"/>
    <w:rsid w:val="00E97E92"/>
    <w:rsid w:val="00EB1B10"/>
    <w:rsid w:val="00ED30FD"/>
    <w:rsid w:val="00EE0D7D"/>
    <w:rsid w:val="00F020D3"/>
    <w:rsid w:val="00F17A4B"/>
    <w:rsid w:val="00F51226"/>
    <w:rsid w:val="00F54ACA"/>
    <w:rsid w:val="00F65464"/>
    <w:rsid w:val="00F65472"/>
    <w:rsid w:val="00FA2921"/>
    <w:rsid w:val="00FB3E23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93878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87281"/>
    <w:rPr>
      <w:rFonts w:ascii="Arial" w:eastAsia="Calibri" w:hAnsi="Arial" w:cs="Times New Roman"/>
      <w:b/>
      <w:bCs/>
      <w:i/>
      <w:iCs/>
      <w:sz w:val="28"/>
      <w:szCs w:val="28"/>
      <w:lang w:val="es-ES"/>
    </w:rPr>
  </w:style>
  <w:style w:type="paragraph" w:styleId="Header">
    <w:name w:val="header"/>
    <w:basedOn w:val="Normal"/>
    <w:link w:val="HeaderChar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281"/>
    <w:rPr>
      <w:rFonts w:ascii="Calibri" w:eastAsia="Calibri" w:hAnsi="Calibri" w:cs="Times New Roman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281"/>
    <w:rPr>
      <w:rFonts w:ascii="Calibri" w:eastAsia="Calibri" w:hAnsi="Calibri" w:cs="Times New Roman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281"/>
    <w:rPr>
      <w:rFonts w:ascii="Tahoma" w:eastAsia="Calibri" w:hAnsi="Tahoma" w:cs="Tahoma"/>
      <w:sz w:val="16"/>
      <w:szCs w:val="16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Normal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DefaultParagraphFont"/>
    <w:rsid w:val="00531D39"/>
  </w:style>
  <w:style w:type="character" w:styleId="Strong">
    <w:name w:val="Strong"/>
    <w:basedOn w:val="DefaultParagraphFont"/>
    <w:uiPriority w:val="22"/>
    <w:qFormat/>
    <w:rsid w:val="0049430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B1F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2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6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021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0333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559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5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19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34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708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80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253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fnprofi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choenc@fnpro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CC4FCEF8.dotm</Template>
  <TotalTime>0</TotalTime>
  <Pages>1</Pages>
  <Words>354</Words>
  <Characters>2018</Characters>
  <Application>Microsoft Office Word</Application>
  <DocSecurity>4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Neuhofer Holz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Schön</dc:creator>
  <cp:lastModifiedBy>Natalie Abrams</cp:lastModifiedBy>
  <cp:revision>2</cp:revision>
  <cp:lastPrinted>2020-12-22T09:33:00Z</cp:lastPrinted>
  <dcterms:created xsi:type="dcterms:W3CDTF">2021-07-21T07:18:00Z</dcterms:created>
  <dcterms:modified xsi:type="dcterms:W3CDTF">2021-07-21T07:18:00Z</dcterms:modified>
</cp:coreProperties>
</file>